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成安县教育体育局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关于举办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2022年中小学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班主任基本功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中心校、县直学校：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为持续推动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我县中小学</w:t>
      </w:r>
      <w:r>
        <w:rPr>
          <w:rFonts w:hint="eastAsia" w:ascii="仿宋" w:hAnsi="仿宋" w:eastAsia="仿宋" w:cs="仿宋"/>
          <w:sz w:val="32"/>
          <w:szCs w:val="32"/>
        </w:rPr>
        <w:t>班主任队伍建设，根据省教育厅、市教育局关于举办中小学班主任基本功大赛的通知精神，现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</w:t>
      </w:r>
      <w:r>
        <w:rPr>
          <w:rFonts w:hint="eastAsia" w:ascii="仿宋" w:hAnsi="仿宋" w:eastAsia="仿宋" w:cs="仿宋"/>
          <w:sz w:val="32"/>
          <w:szCs w:val="32"/>
        </w:rPr>
        <w:t>2022年我县比赛有关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事项</w:t>
      </w:r>
      <w:r>
        <w:rPr>
          <w:rFonts w:hint="eastAsia" w:ascii="仿宋" w:hAnsi="仿宋" w:eastAsia="仿宋" w:cs="仿宋"/>
          <w:sz w:val="32"/>
          <w:szCs w:val="32"/>
        </w:rPr>
        <w:t>通知如下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一、比赛目的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习近平新时代中国特色社会主义思想，落实立德树人根本任务，搭建班主任成长平台，采用“赛训一体、以赛促建”的方式，锤炼骨干、培树典型、加强辐射、促进交流、营造氛围，推动班主任专业化发展，提升班主任建班育人基本功，壮大优秀班主任核心团队，促进班主任队伍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二、比赛名称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技能逐梦竞风采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砥砺成长露芳华——2022年成安县中小学班主任基本功大赛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比赛内容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聚焦班主任在班集体建设、落实义务教育“双减”和课后服务工作、中小学劳动教育、家校社协同育人、生态文明教育等方面能力；以理论研修为基础、反思实践为重点的工作研究能力；掌握运用相关政策和德育原理，开展主题班会设计和实施的能力；班级偶发事件处理中人际沟通与交往、教育资源整合的能力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比赛分为育人故事、带班育人方略、情景模拟、主题班会和才艺展示5个模块。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四、参赛对象及名额分配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参赛对象为从事班主任工作5年及以上、在编在岗的中小学班主任。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五、赛程安排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2022年11月18日前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各乡镇中心校、县直学校围绕本次比赛指导思想和主要内容，结合各自实际推荐本校综合素质优秀的班主任代表参加全县比赛。1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将《班主任基本比赛报名表》发送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wjjwyk@163.com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color w:val="000000"/>
          <w:spacing w:val="-54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2022年11月下旬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，组织县级线上比赛。</w:t>
      </w:r>
      <w:r>
        <w:rPr>
          <w:rFonts w:hint="eastAsia" w:ascii="仿宋" w:hAnsi="仿宋" w:eastAsia="仿宋" w:cs="仿宋"/>
          <w:sz w:val="32"/>
          <w:szCs w:val="32"/>
        </w:rPr>
        <w:t>分小学组、初中组、高中组3个组别，设置一等奖、二等奖、三等奖；同时设置单项奖若干名。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优秀选手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推荐参加市级比赛。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、工作要求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color w:val="000000"/>
          <w:spacing w:val="0"/>
          <w:sz w:val="32"/>
          <w:lang w:eastAsia="zh-CN"/>
        </w:rPr>
      </w:pPr>
      <w:r>
        <w:rPr>
          <w:rStyle w:val="8"/>
          <w:rFonts w:hint="eastAsia" w:ascii="仿宋" w:hAnsi="仿宋" w:eastAsia="仿宋" w:cs="仿宋"/>
          <w:color w:val="000000"/>
          <w:spacing w:val="0"/>
          <w:sz w:val="32"/>
          <w:lang w:val="en-US" w:eastAsia="zh-CN"/>
        </w:rPr>
        <w:t>各单位要在做好疫情防控的前提下，广泛发动，认真安排校级、县级比赛。以此为契机，</w:t>
      </w:r>
      <w:r>
        <w:rPr>
          <w:rStyle w:val="8"/>
          <w:rFonts w:hint="eastAsia" w:ascii="仿宋" w:hAnsi="仿宋" w:eastAsia="仿宋" w:cs="仿宋"/>
          <w:color w:val="000000"/>
          <w:spacing w:val="0"/>
          <w:sz w:val="32"/>
          <w:lang w:eastAsia="zh-CN"/>
        </w:rPr>
        <w:t>掀起学习贯彻国家有关加强和改进学校德育工作要求的新高潮，提升班主任素质，不断强化班主任队伍建设。</w:t>
      </w:r>
    </w:p>
    <w:p>
      <w:pPr>
        <w:tabs>
          <w:tab w:val="left" w:pos="4851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08" w:footer="1134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简魏碑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zM5MDA2Y2RlYzAwZGNjOThhOTUxNjI0NzNhNDQifQ=="/>
  </w:docVars>
  <w:rsids>
    <w:rsidRoot w:val="2DB56874"/>
    <w:rsid w:val="008E0C60"/>
    <w:rsid w:val="00E93CAB"/>
    <w:rsid w:val="027345B1"/>
    <w:rsid w:val="04003C23"/>
    <w:rsid w:val="04B35139"/>
    <w:rsid w:val="051060E7"/>
    <w:rsid w:val="05377B18"/>
    <w:rsid w:val="05717657"/>
    <w:rsid w:val="05CE7FBD"/>
    <w:rsid w:val="05E67E6F"/>
    <w:rsid w:val="06021ED4"/>
    <w:rsid w:val="06BC28C2"/>
    <w:rsid w:val="07100621"/>
    <w:rsid w:val="07CB62B5"/>
    <w:rsid w:val="07CF4038"/>
    <w:rsid w:val="08BF5E5A"/>
    <w:rsid w:val="09AB4631"/>
    <w:rsid w:val="0BB7550F"/>
    <w:rsid w:val="0C50326D"/>
    <w:rsid w:val="0CBE28CD"/>
    <w:rsid w:val="0D9553DC"/>
    <w:rsid w:val="0DDF1CCF"/>
    <w:rsid w:val="0E426849"/>
    <w:rsid w:val="0EA37FCC"/>
    <w:rsid w:val="0EFD148A"/>
    <w:rsid w:val="0F205179"/>
    <w:rsid w:val="0F5558E9"/>
    <w:rsid w:val="10C009C2"/>
    <w:rsid w:val="10D80401"/>
    <w:rsid w:val="111E393A"/>
    <w:rsid w:val="114C04A7"/>
    <w:rsid w:val="127C4DBC"/>
    <w:rsid w:val="13EE3A98"/>
    <w:rsid w:val="14135964"/>
    <w:rsid w:val="14261483"/>
    <w:rsid w:val="160752E5"/>
    <w:rsid w:val="18001FEB"/>
    <w:rsid w:val="193C7053"/>
    <w:rsid w:val="19720CC7"/>
    <w:rsid w:val="1A3441CE"/>
    <w:rsid w:val="1A383CBF"/>
    <w:rsid w:val="1C0025BA"/>
    <w:rsid w:val="1C6C667E"/>
    <w:rsid w:val="1D265C1E"/>
    <w:rsid w:val="1D2B351D"/>
    <w:rsid w:val="1D864D41"/>
    <w:rsid w:val="1DEA52D0"/>
    <w:rsid w:val="1F444EB4"/>
    <w:rsid w:val="1F705CA9"/>
    <w:rsid w:val="20992FDD"/>
    <w:rsid w:val="21617F9F"/>
    <w:rsid w:val="21821CC3"/>
    <w:rsid w:val="22965A26"/>
    <w:rsid w:val="23E95E4D"/>
    <w:rsid w:val="25CA1509"/>
    <w:rsid w:val="2624159B"/>
    <w:rsid w:val="277F2F2D"/>
    <w:rsid w:val="288A1B89"/>
    <w:rsid w:val="28A46116"/>
    <w:rsid w:val="29F179E6"/>
    <w:rsid w:val="2A0911D4"/>
    <w:rsid w:val="2A0F01CF"/>
    <w:rsid w:val="2A241B69"/>
    <w:rsid w:val="2A48194B"/>
    <w:rsid w:val="2C0954BB"/>
    <w:rsid w:val="2C357054"/>
    <w:rsid w:val="2CFC6DCE"/>
    <w:rsid w:val="2DB56874"/>
    <w:rsid w:val="2DC84F02"/>
    <w:rsid w:val="2F854994"/>
    <w:rsid w:val="300B7231"/>
    <w:rsid w:val="30A77050"/>
    <w:rsid w:val="31341609"/>
    <w:rsid w:val="32026C34"/>
    <w:rsid w:val="334612AE"/>
    <w:rsid w:val="337C33FA"/>
    <w:rsid w:val="33DE722D"/>
    <w:rsid w:val="353F3CFB"/>
    <w:rsid w:val="36CE0AF1"/>
    <w:rsid w:val="36D479F3"/>
    <w:rsid w:val="37465815"/>
    <w:rsid w:val="38975BFC"/>
    <w:rsid w:val="389A2654"/>
    <w:rsid w:val="38C42E95"/>
    <w:rsid w:val="3ABB02C8"/>
    <w:rsid w:val="3AD025D2"/>
    <w:rsid w:val="3C37397E"/>
    <w:rsid w:val="3CE533DA"/>
    <w:rsid w:val="3CF22C7B"/>
    <w:rsid w:val="3D393726"/>
    <w:rsid w:val="3D66687E"/>
    <w:rsid w:val="3D8C47B0"/>
    <w:rsid w:val="40BA692C"/>
    <w:rsid w:val="41287D39"/>
    <w:rsid w:val="41BA3087"/>
    <w:rsid w:val="42F500EF"/>
    <w:rsid w:val="43D674C5"/>
    <w:rsid w:val="45A51959"/>
    <w:rsid w:val="45B85B30"/>
    <w:rsid w:val="45F450EA"/>
    <w:rsid w:val="45F4643C"/>
    <w:rsid w:val="462431C5"/>
    <w:rsid w:val="46AF630F"/>
    <w:rsid w:val="47BD4B35"/>
    <w:rsid w:val="488B752C"/>
    <w:rsid w:val="488F069E"/>
    <w:rsid w:val="49AF0FF8"/>
    <w:rsid w:val="4A2F2139"/>
    <w:rsid w:val="4AAC5537"/>
    <w:rsid w:val="4BFC604B"/>
    <w:rsid w:val="4CEC60BF"/>
    <w:rsid w:val="4DDE1EAC"/>
    <w:rsid w:val="4E4B5067"/>
    <w:rsid w:val="4E8F31A6"/>
    <w:rsid w:val="4F0B730C"/>
    <w:rsid w:val="4FCA3333"/>
    <w:rsid w:val="50696CC3"/>
    <w:rsid w:val="511E4CB5"/>
    <w:rsid w:val="51B74F33"/>
    <w:rsid w:val="537F7C8D"/>
    <w:rsid w:val="5486504B"/>
    <w:rsid w:val="562C39D0"/>
    <w:rsid w:val="56BA722E"/>
    <w:rsid w:val="579D6934"/>
    <w:rsid w:val="57A71560"/>
    <w:rsid w:val="57F6278E"/>
    <w:rsid w:val="591A2206"/>
    <w:rsid w:val="5ACB37B8"/>
    <w:rsid w:val="5AE256D0"/>
    <w:rsid w:val="5B476891"/>
    <w:rsid w:val="5BAF4E87"/>
    <w:rsid w:val="5C074CC3"/>
    <w:rsid w:val="5C7D6B00"/>
    <w:rsid w:val="5D683D7E"/>
    <w:rsid w:val="5D6D6DA8"/>
    <w:rsid w:val="5DE132F2"/>
    <w:rsid w:val="5E844015"/>
    <w:rsid w:val="5F0059FA"/>
    <w:rsid w:val="5FBF1411"/>
    <w:rsid w:val="60824919"/>
    <w:rsid w:val="60B30F76"/>
    <w:rsid w:val="6234234D"/>
    <w:rsid w:val="632E509F"/>
    <w:rsid w:val="63B619DA"/>
    <w:rsid w:val="646C2649"/>
    <w:rsid w:val="66682803"/>
    <w:rsid w:val="667C005C"/>
    <w:rsid w:val="669058B5"/>
    <w:rsid w:val="67AE06E9"/>
    <w:rsid w:val="68A044D6"/>
    <w:rsid w:val="6902495C"/>
    <w:rsid w:val="6A102F95"/>
    <w:rsid w:val="6AD40467"/>
    <w:rsid w:val="6B673089"/>
    <w:rsid w:val="6B785296"/>
    <w:rsid w:val="6C4F4E85"/>
    <w:rsid w:val="6CA36342"/>
    <w:rsid w:val="6CB91A2B"/>
    <w:rsid w:val="6D120F32"/>
    <w:rsid w:val="6D1A412B"/>
    <w:rsid w:val="6D9B716A"/>
    <w:rsid w:val="6E3D6323"/>
    <w:rsid w:val="6E6B2E90"/>
    <w:rsid w:val="6F9C52CB"/>
    <w:rsid w:val="713E2ADE"/>
    <w:rsid w:val="714E0847"/>
    <w:rsid w:val="714F6A99"/>
    <w:rsid w:val="72031631"/>
    <w:rsid w:val="735E1215"/>
    <w:rsid w:val="735E531F"/>
    <w:rsid w:val="741D59B1"/>
    <w:rsid w:val="747D1C4D"/>
    <w:rsid w:val="74A54C22"/>
    <w:rsid w:val="74DD43BC"/>
    <w:rsid w:val="74DD616A"/>
    <w:rsid w:val="763C3364"/>
    <w:rsid w:val="786D74F9"/>
    <w:rsid w:val="790E0FE8"/>
    <w:rsid w:val="79450781"/>
    <w:rsid w:val="7BC006E1"/>
    <w:rsid w:val="7BC428B0"/>
    <w:rsid w:val="7BDF6C6B"/>
    <w:rsid w:val="7C9537CE"/>
    <w:rsid w:val="7D4D5E56"/>
    <w:rsid w:val="7EBA34E2"/>
    <w:rsid w:val="7EBC1DAE"/>
    <w:rsid w:val="7F7B314F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11">
    <w:name w:val="Normal_8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2">
    <w:name w:val="Normal_2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2277</Words>
  <Characters>2366</Characters>
  <Lines>0</Lines>
  <Paragraphs>0</Paragraphs>
  <TotalTime>6</TotalTime>
  <ScaleCrop>false</ScaleCrop>
  <LinksUpToDate>false</LinksUpToDate>
  <CharactersWithSpaces>2587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2022-10-05T09:20:00Z</dcterms:created>
  <dc:creator>Administrator</dc:creator>
  <cp:lastModifiedBy>Administrator</cp:lastModifiedBy>
  <cp:lastPrinted>2022-11-02T01:35:00Z</cp:lastPrinted>
  <dcterms:modified xsi:type="dcterms:W3CDTF">2022-12-01T09:00:07Z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D86EAB2C7F0B4BF583000AE4692D5FBF</vt:lpwstr>
  </property>
</Properties>
</file>